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EC" w:rsidRDefault="004522EC" w:rsidP="004522EC">
      <w:pPr>
        <w:pStyle w:val="Nagwek1"/>
        <w:jc w:val="center"/>
      </w:pPr>
      <w:r>
        <w:rPr>
          <w:sz w:val="40"/>
        </w:rPr>
        <w:t>KOSZTORYS INWESTORSKI</w:t>
      </w:r>
    </w:p>
    <w:p w:rsidR="004522EC" w:rsidRDefault="004522EC" w:rsidP="004522EC"/>
    <w:p w:rsidR="004522EC" w:rsidRDefault="004522EC" w:rsidP="004522EC">
      <w:pPr>
        <w:pStyle w:val="Stopka"/>
        <w:tabs>
          <w:tab w:val="clear" w:pos="4536"/>
          <w:tab w:val="clear" w:pos="9072"/>
        </w:tabs>
      </w:pPr>
    </w:p>
    <w:p w:rsidR="004522EC" w:rsidRDefault="004522EC" w:rsidP="004522EC">
      <w:pPr>
        <w:rPr>
          <w:b/>
          <w:bCs w:val="0"/>
          <w:sz w:val="32"/>
        </w:rPr>
      </w:pPr>
      <w:r>
        <w:t>NAZWA:</w:t>
      </w:r>
    </w:p>
    <w:p w:rsidR="00D14D8F" w:rsidRPr="0052558F" w:rsidRDefault="00D14D8F" w:rsidP="00D14D8F">
      <w:pPr>
        <w:jc w:val="center"/>
        <w:rPr>
          <w:b/>
          <w:color w:val="0F243E"/>
        </w:rPr>
      </w:pPr>
      <w:r w:rsidRPr="0052558F">
        <w:rPr>
          <w:b/>
          <w:color w:val="0F243E"/>
        </w:rPr>
        <w:t xml:space="preserve">PRZEBUDOWA DRÓG GMINNYCH </w:t>
      </w:r>
    </w:p>
    <w:p w:rsidR="00D14D8F" w:rsidRPr="0052558F" w:rsidRDefault="00D14D8F" w:rsidP="00D14D8F">
      <w:pPr>
        <w:jc w:val="center"/>
        <w:rPr>
          <w:b/>
          <w:color w:val="0F243E"/>
        </w:rPr>
      </w:pPr>
      <w:r w:rsidRPr="0052558F">
        <w:rPr>
          <w:b/>
          <w:color w:val="0F243E"/>
        </w:rPr>
        <w:t xml:space="preserve">W MIEJSCOWOŚCI SZTYNWAG </w:t>
      </w:r>
    </w:p>
    <w:p w:rsidR="005665DB" w:rsidRDefault="005665DB" w:rsidP="004522EC">
      <w:pPr>
        <w:jc w:val="center"/>
      </w:pPr>
    </w:p>
    <w:p w:rsidR="0087416D" w:rsidRDefault="0087416D" w:rsidP="004522EC">
      <w:pPr>
        <w:jc w:val="center"/>
      </w:pPr>
    </w:p>
    <w:p w:rsidR="0087416D" w:rsidRDefault="0087416D" w:rsidP="004522EC">
      <w:pPr>
        <w:jc w:val="center"/>
      </w:pPr>
    </w:p>
    <w:p w:rsidR="0087416D" w:rsidRDefault="0087416D" w:rsidP="004522EC">
      <w:pPr>
        <w:jc w:val="center"/>
      </w:pPr>
    </w:p>
    <w:p w:rsidR="0087416D" w:rsidRDefault="0087416D" w:rsidP="004522EC">
      <w:pPr>
        <w:jc w:val="center"/>
      </w:pPr>
    </w:p>
    <w:p w:rsidR="0087416D" w:rsidRDefault="0087416D" w:rsidP="004522EC">
      <w:pPr>
        <w:jc w:val="center"/>
      </w:pPr>
    </w:p>
    <w:p w:rsidR="0087416D" w:rsidRDefault="0087416D" w:rsidP="004522EC">
      <w:pPr>
        <w:jc w:val="center"/>
        <w:rPr>
          <w:b/>
          <w:bCs w:val="0"/>
          <w:i/>
          <w:iCs/>
          <w:color w:val="0F243E"/>
        </w:rPr>
      </w:pPr>
    </w:p>
    <w:p w:rsidR="005665DB" w:rsidRPr="005F1A5F" w:rsidRDefault="005665DB" w:rsidP="004522EC">
      <w:pPr>
        <w:jc w:val="center"/>
        <w:rPr>
          <w:b/>
          <w:bCs w:val="0"/>
          <w:i/>
          <w:iCs/>
          <w:color w:val="0F243E"/>
        </w:rPr>
      </w:pPr>
    </w:p>
    <w:p w:rsidR="004522EC" w:rsidRDefault="004522EC" w:rsidP="004522EC">
      <w:pPr>
        <w:rPr>
          <w:color w:val="0F243E"/>
        </w:rPr>
      </w:pPr>
      <w:r>
        <w:rPr>
          <w:color w:val="0F243E"/>
        </w:rPr>
        <w:t>WARTOŚĆ ZADANIA: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4522EC" w:rsidTr="00B97481">
        <w:tc>
          <w:tcPr>
            <w:tcW w:w="2302" w:type="dxa"/>
          </w:tcPr>
          <w:p w:rsidR="004522EC" w:rsidRDefault="004522EC" w:rsidP="00B9748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BRANŻA</w:t>
            </w:r>
          </w:p>
        </w:tc>
        <w:tc>
          <w:tcPr>
            <w:tcW w:w="2302" w:type="dxa"/>
          </w:tcPr>
          <w:p w:rsidR="004522EC" w:rsidRDefault="004522EC" w:rsidP="00B9748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WARTOŚĆ NETTO</w:t>
            </w:r>
          </w:p>
        </w:tc>
        <w:tc>
          <w:tcPr>
            <w:tcW w:w="2303" w:type="dxa"/>
          </w:tcPr>
          <w:p w:rsidR="004522EC" w:rsidRDefault="004522EC" w:rsidP="00B9748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PODATEK VAT</w:t>
            </w:r>
          </w:p>
        </w:tc>
        <w:tc>
          <w:tcPr>
            <w:tcW w:w="2303" w:type="dxa"/>
          </w:tcPr>
          <w:p w:rsidR="004522EC" w:rsidRDefault="004522EC" w:rsidP="00B9748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WARTOŚĆ BRUTTO</w:t>
            </w:r>
          </w:p>
        </w:tc>
      </w:tr>
      <w:tr w:rsidR="004522EC" w:rsidTr="00B97481">
        <w:tc>
          <w:tcPr>
            <w:tcW w:w="2302" w:type="dxa"/>
          </w:tcPr>
          <w:p w:rsidR="004522EC" w:rsidRPr="00A303FC" w:rsidRDefault="004522EC" w:rsidP="00E127EE">
            <w:pPr>
              <w:jc w:val="center"/>
              <w:rPr>
                <w:color w:val="0F243E"/>
              </w:rPr>
            </w:pPr>
            <w:r w:rsidRPr="00A303FC">
              <w:rPr>
                <w:color w:val="0F243E"/>
              </w:rPr>
              <w:t>DROGOWA</w:t>
            </w:r>
            <w:r w:rsidR="001042FF">
              <w:rPr>
                <w:color w:val="0F243E"/>
              </w:rPr>
              <w:t xml:space="preserve"> </w:t>
            </w:r>
          </w:p>
        </w:tc>
        <w:tc>
          <w:tcPr>
            <w:tcW w:w="2302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</w:tr>
      <w:tr w:rsidR="00E127EE" w:rsidRPr="00D14D8F" w:rsidTr="00B97481">
        <w:tc>
          <w:tcPr>
            <w:tcW w:w="2302" w:type="dxa"/>
          </w:tcPr>
          <w:p w:rsidR="00E127EE" w:rsidRPr="0087416D" w:rsidRDefault="00E127EE" w:rsidP="00B97481">
            <w:pPr>
              <w:jc w:val="center"/>
              <w:rPr>
                <w:color w:val="0F243E"/>
              </w:rPr>
            </w:pPr>
            <w:r w:rsidRPr="0087416D">
              <w:rPr>
                <w:color w:val="0F243E"/>
              </w:rPr>
              <w:t xml:space="preserve">ELEKTRYKA </w:t>
            </w:r>
          </w:p>
        </w:tc>
        <w:tc>
          <w:tcPr>
            <w:tcW w:w="2302" w:type="dxa"/>
          </w:tcPr>
          <w:p w:rsidR="00E127EE" w:rsidRPr="00D14D8F" w:rsidRDefault="00E127EE" w:rsidP="00B97481">
            <w:pPr>
              <w:jc w:val="right"/>
              <w:rPr>
                <w:b/>
                <w:color w:val="0F243E"/>
              </w:rPr>
            </w:pPr>
          </w:p>
        </w:tc>
        <w:tc>
          <w:tcPr>
            <w:tcW w:w="2303" w:type="dxa"/>
          </w:tcPr>
          <w:p w:rsidR="00E127EE" w:rsidRPr="00D14D8F" w:rsidRDefault="00E127EE" w:rsidP="00B97481">
            <w:pPr>
              <w:jc w:val="right"/>
              <w:rPr>
                <w:b/>
                <w:color w:val="0F243E"/>
              </w:rPr>
            </w:pPr>
          </w:p>
        </w:tc>
        <w:tc>
          <w:tcPr>
            <w:tcW w:w="2303" w:type="dxa"/>
          </w:tcPr>
          <w:p w:rsidR="00E127EE" w:rsidRPr="00D14D8F" w:rsidRDefault="00E127EE" w:rsidP="00E127EE">
            <w:pPr>
              <w:jc w:val="right"/>
              <w:rPr>
                <w:b/>
                <w:color w:val="0F243E"/>
              </w:rPr>
            </w:pPr>
          </w:p>
        </w:tc>
      </w:tr>
      <w:tr w:rsidR="004522EC" w:rsidTr="00B97481">
        <w:tc>
          <w:tcPr>
            <w:tcW w:w="2302" w:type="dxa"/>
          </w:tcPr>
          <w:p w:rsidR="004522EC" w:rsidRPr="00A303FC" w:rsidRDefault="00E127EE" w:rsidP="00B97481">
            <w:pPr>
              <w:jc w:val="center"/>
              <w:rPr>
                <w:color w:val="0F243E"/>
              </w:rPr>
            </w:pPr>
            <w:r>
              <w:rPr>
                <w:color w:val="0F243E"/>
              </w:rPr>
              <w:t>WOD-KAN</w:t>
            </w:r>
          </w:p>
        </w:tc>
        <w:tc>
          <w:tcPr>
            <w:tcW w:w="2302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jc w:val="right"/>
              <w:rPr>
                <w:color w:val="0F243E"/>
              </w:rPr>
            </w:pPr>
          </w:p>
        </w:tc>
      </w:tr>
      <w:tr w:rsidR="004522EC" w:rsidTr="00B97481">
        <w:tc>
          <w:tcPr>
            <w:tcW w:w="2302" w:type="dxa"/>
          </w:tcPr>
          <w:p w:rsidR="004522EC" w:rsidRPr="00A303FC" w:rsidRDefault="004522EC" w:rsidP="00B97481">
            <w:pPr>
              <w:jc w:val="center"/>
              <w:rPr>
                <w:b/>
                <w:color w:val="0F243E"/>
                <w:sz w:val="26"/>
                <w:szCs w:val="26"/>
              </w:rPr>
            </w:pPr>
            <w:r w:rsidRPr="00A303FC">
              <w:rPr>
                <w:b/>
                <w:color w:val="0F243E"/>
                <w:sz w:val="26"/>
                <w:szCs w:val="26"/>
              </w:rPr>
              <w:t>CAŁOŚĆ</w:t>
            </w:r>
          </w:p>
        </w:tc>
        <w:tc>
          <w:tcPr>
            <w:tcW w:w="2302" w:type="dxa"/>
          </w:tcPr>
          <w:p w:rsidR="00E127EE" w:rsidRPr="00A303FC" w:rsidRDefault="00E127EE" w:rsidP="00E127EE">
            <w:pPr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  <w:tc>
          <w:tcPr>
            <w:tcW w:w="2303" w:type="dxa"/>
          </w:tcPr>
          <w:p w:rsidR="00E127EE" w:rsidRPr="00A303FC" w:rsidRDefault="00E127EE" w:rsidP="00E127EE">
            <w:pPr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  <w:tc>
          <w:tcPr>
            <w:tcW w:w="2303" w:type="dxa"/>
          </w:tcPr>
          <w:p w:rsidR="004522EC" w:rsidRPr="00A303FC" w:rsidRDefault="004522EC" w:rsidP="00B97481">
            <w:pPr>
              <w:tabs>
                <w:tab w:val="left" w:pos="540"/>
              </w:tabs>
              <w:jc w:val="right"/>
              <w:rPr>
                <w:b/>
                <w:color w:val="0F243E"/>
                <w:sz w:val="26"/>
                <w:szCs w:val="26"/>
              </w:rPr>
            </w:pPr>
          </w:p>
        </w:tc>
      </w:tr>
    </w:tbl>
    <w:p w:rsidR="004522EC" w:rsidRDefault="004522EC" w:rsidP="004522EC"/>
    <w:p w:rsidR="00A75858" w:rsidRDefault="00A75858">
      <w:bookmarkStart w:id="0" w:name="_GoBack"/>
      <w:bookmarkEnd w:id="0"/>
    </w:p>
    <w:sectPr w:rsidR="00A75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EC"/>
    <w:rsid w:val="001042FF"/>
    <w:rsid w:val="004522EC"/>
    <w:rsid w:val="005665DB"/>
    <w:rsid w:val="005B6B1C"/>
    <w:rsid w:val="0087416D"/>
    <w:rsid w:val="008809C3"/>
    <w:rsid w:val="00A75858"/>
    <w:rsid w:val="00C5212D"/>
    <w:rsid w:val="00CD2DDF"/>
    <w:rsid w:val="00D14D8F"/>
    <w:rsid w:val="00D21F5F"/>
    <w:rsid w:val="00E127EE"/>
    <w:rsid w:val="00E9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2EC"/>
    <w:pPr>
      <w:spacing w:after="0" w:line="240" w:lineRule="auto"/>
    </w:pPr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22EC"/>
    <w:pPr>
      <w:keepNext/>
      <w:outlineLvl w:val="0"/>
    </w:pPr>
    <w:rPr>
      <w:b/>
      <w:bCs w:val="0"/>
      <w:sz w:val="36"/>
    </w:rPr>
  </w:style>
  <w:style w:type="paragraph" w:styleId="Nagwek2">
    <w:name w:val="heading 2"/>
    <w:basedOn w:val="Normalny"/>
    <w:next w:val="Normalny"/>
    <w:link w:val="Nagwek2Znak"/>
    <w:qFormat/>
    <w:rsid w:val="004522EC"/>
    <w:pPr>
      <w:keepNext/>
      <w:outlineLvl w:val="1"/>
    </w:pPr>
    <w:rPr>
      <w:b/>
      <w:bCs w:val="0"/>
    </w:rPr>
  </w:style>
  <w:style w:type="paragraph" w:styleId="Nagwek3">
    <w:name w:val="heading 3"/>
    <w:basedOn w:val="Normalny"/>
    <w:next w:val="Normalny"/>
    <w:link w:val="Nagwek3Znak"/>
    <w:qFormat/>
    <w:rsid w:val="004522EC"/>
    <w:pPr>
      <w:keepNext/>
      <w:jc w:val="center"/>
      <w:outlineLvl w:val="2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22EC"/>
    <w:rPr>
      <w:rFonts w:ascii="Arial" w:eastAsia="Times New Roman" w:hAnsi="Arial" w:cs="Arial"/>
      <w:b/>
      <w:color w:val="000000"/>
      <w:sz w:val="36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452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522EC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5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basedOn w:val="Domylnaczcionkaakapitu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1">
    <w:name w:val="Nagłówek #2"/>
    <w:basedOn w:val="Nagwek20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2EC"/>
    <w:pPr>
      <w:spacing w:after="0" w:line="240" w:lineRule="auto"/>
    </w:pPr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22EC"/>
    <w:pPr>
      <w:keepNext/>
      <w:outlineLvl w:val="0"/>
    </w:pPr>
    <w:rPr>
      <w:b/>
      <w:bCs w:val="0"/>
      <w:sz w:val="36"/>
    </w:rPr>
  </w:style>
  <w:style w:type="paragraph" w:styleId="Nagwek2">
    <w:name w:val="heading 2"/>
    <w:basedOn w:val="Normalny"/>
    <w:next w:val="Normalny"/>
    <w:link w:val="Nagwek2Znak"/>
    <w:qFormat/>
    <w:rsid w:val="004522EC"/>
    <w:pPr>
      <w:keepNext/>
      <w:outlineLvl w:val="1"/>
    </w:pPr>
    <w:rPr>
      <w:b/>
      <w:bCs w:val="0"/>
    </w:rPr>
  </w:style>
  <w:style w:type="paragraph" w:styleId="Nagwek3">
    <w:name w:val="heading 3"/>
    <w:basedOn w:val="Normalny"/>
    <w:next w:val="Normalny"/>
    <w:link w:val="Nagwek3Znak"/>
    <w:qFormat/>
    <w:rsid w:val="004522EC"/>
    <w:pPr>
      <w:keepNext/>
      <w:jc w:val="center"/>
      <w:outlineLvl w:val="2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22EC"/>
    <w:rPr>
      <w:rFonts w:ascii="Arial" w:eastAsia="Times New Roman" w:hAnsi="Arial" w:cs="Arial"/>
      <w:b/>
      <w:color w:val="000000"/>
      <w:sz w:val="36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522EC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452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522EC"/>
    <w:rPr>
      <w:rFonts w:ascii="Arial" w:eastAsia="Times New Roman" w:hAnsi="Arial" w:cs="Arial"/>
      <w:bCs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5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basedOn w:val="Domylnaczcionkaakapitu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1">
    <w:name w:val="Nagłówek #2"/>
    <w:basedOn w:val="Nagwek20"/>
    <w:rsid w:val="00E127EE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Bukmar</dc:creator>
  <cp:keywords/>
  <dc:description/>
  <cp:lastModifiedBy>Marbuk</cp:lastModifiedBy>
  <cp:revision>3</cp:revision>
  <cp:lastPrinted>2018-01-14T20:13:00Z</cp:lastPrinted>
  <dcterms:created xsi:type="dcterms:W3CDTF">2018-01-25T21:01:00Z</dcterms:created>
  <dcterms:modified xsi:type="dcterms:W3CDTF">2018-01-25T21:02:00Z</dcterms:modified>
</cp:coreProperties>
</file>